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27681" w14:textId="63DCD1EB" w:rsidR="0003149B" w:rsidRDefault="0003149B" w:rsidP="0003149B">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w:t>
      </w:r>
      <w:r>
        <w:rPr>
          <w:rFonts w:ascii="Cambria" w:hAnsi="Cambria"/>
          <w:color w:val="31849B"/>
          <w:sz w:val="40"/>
          <w:szCs w:val="96"/>
        </w:rPr>
        <w:t>november</w:t>
      </w:r>
      <w:r>
        <w:rPr>
          <w:rFonts w:ascii="Cambria" w:hAnsi="Cambria"/>
          <w:color w:val="31849B"/>
          <w:sz w:val="40"/>
          <w:szCs w:val="96"/>
        </w:rPr>
        <w:t xml:space="preserve"> 2020 </w:t>
      </w:r>
    </w:p>
    <w:p w14:paraId="2E9D9C2A" w14:textId="77777777" w:rsidR="0003149B" w:rsidRDefault="0003149B" w:rsidP="0003149B">
      <w:pPr>
        <w:ind w:right="-307"/>
        <w:rPr>
          <w:rFonts w:cs="Calibri"/>
          <w:b/>
          <w:i/>
          <w:sz w:val="32"/>
        </w:rPr>
      </w:pPr>
      <w:r>
        <w:rPr>
          <w:rFonts w:cs="Calibri"/>
          <w:b/>
          <w:i/>
          <w:sz w:val="32"/>
        </w:rPr>
        <w:t>LB 511 Door goede machten trouw en stil omgeven</w:t>
      </w:r>
    </w:p>
    <w:p w14:paraId="6F7CCB8D" w14:textId="77777777" w:rsidR="0003149B" w:rsidRPr="00401928" w:rsidRDefault="0003149B" w:rsidP="0003149B">
      <w:pPr>
        <w:pStyle w:val="Hoofdtekst"/>
        <w:rPr>
          <w:rFonts w:asciiTheme="minorHAnsi" w:eastAsia="Times New Roman" w:hAnsiTheme="minorHAnsi" w:cstheme="minorHAnsi"/>
          <w:sz w:val="24"/>
          <w:szCs w:val="24"/>
        </w:rPr>
      </w:pPr>
      <w:r w:rsidRPr="00401928">
        <w:rPr>
          <w:rFonts w:asciiTheme="minorHAnsi" w:hAnsiTheme="minorHAnsi" w:cstheme="minorHAnsi"/>
          <w:sz w:val="24"/>
          <w:szCs w:val="24"/>
        </w:rPr>
        <w:t>Oud</w:t>
      </w:r>
      <w:r>
        <w:rPr>
          <w:rFonts w:asciiTheme="minorHAnsi" w:hAnsiTheme="minorHAnsi" w:cstheme="minorHAnsi"/>
          <w:sz w:val="24"/>
          <w:szCs w:val="24"/>
        </w:rPr>
        <w:t>-</w:t>
      </w:r>
      <w:r w:rsidRPr="00401928">
        <w:rPr>
          <w:rFonts w:asciiTheme="minorHAnsi" w:hAnsiTheme="minorHAnsi" w:cstheme="minorHAnsi"/>
          <w:sz w:val="24"/>
          <w:szCs w:val="24"/>
        </w:rPr>
        <w:t xml:space="preserve"> en nieuw vieren staat voor velen voor gezelligheid met oliebollen en vuurwerk. Intussen wagen we ons dan aan bespiegelingen over het jaar dat voorbij ging. We bevragen elkaar over goede voornemens en bespreken die met een twijfelende glimlach. Maar stel nou eens, dat je dit jaar de jaarwisseling in de gevangenis in een cel moet doorbrengen. Zonder jouw geliefde, kinderen en familie. Dat zou j</w:t>
      </w:r>
      <w:r>
        <w:rPr>
          <w:rFonts w:asciiTheme="minorHAnsi" w:hAnsiTheme="minorHAnsi" w:cstheme="minorHAnsi"/>
          <w:sz w:val="24"/>
          <w:szCs w:val="24"/>
        </w:rPr>
        <w:t xml:space="preserve">e </w:t>
      </w:r>
      <w:r w:rsidRPr="00401928">
        <w:rPr>
          <w:rFonts w:asciiTheme="minorHAnsi" w:hAnsiTheme="minorHAnsi" w:cstheme="minorHAnsi"/>
          <w:sz w:val="24"/>
          <w:szCs w:val="24"/>
        </w:rPr>
        <w:t>bespiegelingen minder vrijblijvend en oppervlakkig maken.</w:t>
      </w:r>
    </w:p>
    <w:p w14:paraId="2199C753" w14:textId="77777777" w:rsidR="0003149B" w:rsidRPr="00401928" w:rsidRDefault="0003149B" w:rsidP="0003149B">
      <w:pPr>
        <w:pStyle w:val="Hoofdtekst"/>
        <w:rPr>
          <w:rFonts w:asciiTheme="minorHAnsi" w:eastAsia="Times New Roman" w:hAnsiTheme="minorHAnsi" w:cstheme="minorHAnsi"/>
          <w:sz w:val="24"/>
          <w:szCs w:val="24"/>
        </w:rPr>
      </w:pPr>
      <w:r w:rsidRPr="00401928">
        <w:rPr>
          <w:rFonts w:asciiTheme="minorHAnsi" w:hAnsiTheme="minorHAnsi" w:cstheme="minorHAnsi"/>
          <w:sz w:val="24"/>
          <w:szCs w:val="24"/>
        </w:rPr>
        <w:t xml:space="preserve">Het overkwam Dietrich Bonhoeffer, predikant en filosoof, toen hij in 1944 door de nazi’s gearresteerd werd. Dit jaar is het 75 jaar geleden dat hij op 39-jarige leeftijd werd terechtgesteld in het concentratiekamp Flossenberg in Beieren. Op 19 december 1944 schreef hij vanuit de Gestapogevangenis in Berlijn een gedicht als kerstgroet </w:t>
      </w:r>
      <w:r>
        <w:rPr>
          <w:rFonts w:asciiTheme="minorHAnsi" w:hAnsiTheme="minorHAnsi" w:cstheme="minorHAnsi"/>
          <w:sz w:val="24"/>
          <w:szCs w:val="24"/>
        </w:rPr>
        <w:t>aan</w:t>
      </w:r>
      <w:r w:rsidRPr="00401928">
        <w:rPr>
          <w:rFonts w:asciiTheme="minorHAnsi" w:hAnsiTheme="minorHAnsi" w:cstheme="minorHAnsi"/>
          <w:sz w:val="24"/>
          <w:szCs w:val="24"/>
        </w:rPr>
        <w:t xml:space="preserve"> zijn verloofde en haar familie. Je zou verwachten dat Bonhoeffer in zijn cel overvallen zou zijn door neerslachtigheid en melancholie. Of dat hij zijn woede zou uiten</w:t>
      </w:r>
      <w:r>
        <w:rPr>
          <w:rFonts w:asciiTheme="minorHAnsi" w:hAnsiTheme="minorHAnsi" w:cstheme="minorHAnsi"/>
          <w:sz w:val="24"/>
          <w:szCs w:val="24"/>
        </w:rPr>
        <w:t xml:space="preserve">: </w:t>
      </w:r>
      <w:r w:rsidRPr="00401928">
        <w:rPr>
          <w:rFonts w:asciiTheme="minorHAnsi" w:hAnsiTheme="minorHAnsi" w:cstheme="minorHAnsi"/>
          <w:sz w:val="24"/>
          <w:szCs w:val="24"/>
        </w:rPr>
        <w:t>Kerstfeest en jaarwisseling zonder verloofde en familie, zonder uitzicht op vrijlating. Maar daar is hij de man niet naar. Zijn geloof in Jezus Christus is zijn gids. Dat leidt tot diepgaande overwegingen. Die kennen wij uit zijn brieven en boeken, die klinkt ook in dit gedicht.</w:t>
      </w:r>
    </w:p>
    <w:p w14:paraId="23809299" w14:textId="77777777" w:rsidR="0003149B" w:rsidRPr="00401928" w:rsidRDefault="0003149B" w:rsidP="0003149B">
      <w:pPr>
        <w:pStyle w:val="Hoofdtekst"/>
        <w:rPr>
          <w:rFonts w:asciiTheme="minorHAnsi" w:eastAsia="Times New Roman" w:hAnsiTheme="minorHAnsi" w:cstheme="minorHAnsi"/>
          <w:sz w:val="10"/>
          <w:szCs w:val="10"/>
        </w:rPr>
      </w:pPr>
    </w:p>
    <w:p w14:paraId="1684AA16" w14:textId="77777777" w:rsidR="0003149B" w:rsidRDefault="0003149B" w:rsidP="0003149B">
      <w:pPr>
        <w:pStyle w:val="Hoofdtekst"/>
        <w:rPr>
          <w:rFonts w:asciiTheme="minorHAnsi" w:hAnsiTheme="minorHAnsi" w:cstheme="minorHAnsi"/>
          <w:sz w:val="24"/>
          <w:szCs w:val="24"/>
        </w:rPr>
      </w:pPr>
      <w:r w:rsidRPr="00401928">
        <w:rPr>
          <w:rFonts w:asciiTheme="minorHAnsi" w:hAnsiTheme="minorHAnsi" w:cstheme="minorHAnsi"/>
          <w:sz w:val="24"/>
          <w:szCs w:val="24"/>
        </w:rPr>
        <w:t>Bonhoeffer voelt zich niet omringd door kwade geesten. Hij wordt integendeel ‘door goede machten trouw en stil omgeven’ (Ps 91: 11 en 139: 5)</w:t>
      </w:r>
      <w:r>
        <w:rPr>
          <w:rFonts w:asciiTheme="minorHAnsi" w:hAnsiTheme="minorHAnsi" w:cstheme="minorHAnsi"/>
          <w:sz w:val="24"/>
          <w:szCs w:val="24"/>
        </w:rPr>
        <w:t>.</w:t>
      </w:r>
      <w:r w:rsidRPr="00401928">
        <w:rPr>
          <w:rFonts w:asciiTheme="minorHAnsi" w:hAnsiTheme="minorHAnsi" w:cstheme="minorHAnsi"/>
          <w:sz w:val="24"/>
          <w:szCs w:val="24"/>
        </w:rPr>
        <w:t xml:space="preserve"> Zo wil hij vanuit zijn cel met zijn ‘liefsten’</w:t>
      </w:r>
      <w:r>
        <w:rPr>
          <w:rFonts w:asciiTheme="minorHAnsi" w:hAnsiTheme="minorHAnsi" w:cstheme="minorHAnsi"/>
          <w:sz w:val="24"/>
          <w:szCs w:val="24"/>
        </w:rPr>
        <w:t xml:space="preserve"> </w:t>
      </w:r>
      <w:r w:rsidRPr="00401928">
        <w:rPr>
          <w:rFonts w:asciiTheme="minorHAnsi" w:hAnsiTheme="minorHAnsi" w:cstheme="minorHAnsi"/>
          <w:sz w:val="24"/>
          <w:szCs w:val="24"/>
        </w:rPr>
        <w:t>het nieuwe jaar ingaan, ondanks hun afwezigheid (1). Hij voelt zich met hen een ‘opgejaagde ziel’, dat wel, maar verwacht het ‘heil waarvoor Gij zelf ons hebt bestemd’ (2). Hij verwacht het heil, maar als hij daarvoor nog door ellende heen moet, dan zal hij die beker ook drinken. Hier spreekt iemand die de navolging van Christus letterlijk opvat:</w:t>
      </w:r>
    </w:p>
    <w:p w14:paraId="7A7DD1CD" w14:textId="77777777" w:rsidR="0003149B" w:rsidRPr="00401928" w:rsidRDefault="0003149B" w:rsidP="0003149B">
      <w:pPr>
        <w:pStyle w:val="Hoofdtekst"/>
        <w:rPr>
          <w:rFonts w:asciiTheme="minorHAnsi" w:eastAsia="Times New Roman" w:hAnsiTheme="minorHAnsi" w:cstheme="minorHAnsi"/>
          <w:sz w:val="6"/>
          <w:szCs w:val="6"/>
        </w:rPr>
      </w:pPr>
    </w:p>
    <w:p w14:paraId="47E68E13" w14:textId="77777777" w:rsidR="0003149B" w:rsidRPr="00401928" w:rsidRDefault="0003149B" w:rsidP="0003149B">
      <w:pPr>
        <w:pStyle w:val="Hoofdtekst"/>
        <w:ind w:left="708"/>
        <w:rPr>
          <w:rFonts w:asciiTheme="minorHAnsi" w:eastAsia="Times New Roman" w:hAnsiTheme="minorHAnsi" w:cstheme="minorHAnsi"/>
          <w:i/>
          <w:iCs/>
          <w:sz w:val="24"/>
          <w:szCs w:val="24"/>
        </w:rPr>
      </w:pPr>
      <w:r w:rsidRPr="00401928">
        <w:rPr>
          <w:rFonts w:asciiTheme="minorHAnsi" w:hAnsiTheme="minorHAnsi" w:cstheme="minorHAnsi"/>
          <w:i/>
          <w:iCs/>
          <w:sz w:val="24"/>
          <w:szCs w:val="24"/>
        </w:rPr>
        <w:t>En wilt gij ons de bittere beker geven</w:t>
      </w:r>
      <w:r w:rsidRPr="00401928">
        <w:rPr>
          <w:rFonts w:asciiTheme="minorHAnsi" w:eastAsia="Times New Roman" w:hAnsiTheme="minorHAnsi" w:cstheme="minorHAnsi"/>
          <w:i/>
          <w:iCs/>
          <w:sz w:val="24"/>
          <w:szCs w:val="24"/>
        </w:rPr>
        <w:t xml:space="preserve"> / </w:t>
      </w:r>
      <w:r w:rsidRPr="00401928">
        <w:rPr>
          <w:rFonts w:asciiTheme="minorHAnsi" w:hAnsiTheme="minorHAnsi" w:cstheme="minorHAnsi"/>
          <w:i/>
          <w:iCs/>
          <w:sz w:val="24"/>
          <w:szCs w:val="24"/>
        </w:rPr>
        <w:t>met leed gevuld tot aan de hoogste rand</w:t>
      </w:r>
    </w:p>
    <w:p w14:paraId="72E53841" w14:textId="77777777" w:rsidR="0003149B" w:rsidRPr="00401928" w:rsidRDefault="0003149B" w:rsidP="0003149B">
      <w:pPr>
        <w:pStyle w:val="Hoofdtekst"/>
        <w:ind w:left="708"/>
        <w:rPr>
          <w:rFonts w:asciiTheme="minorHAnsi" w:hAnsiTheme="minorHAnsi" w:cstheme="minorHAnsi"/>
          <w:i/>
          <w:iCs/>
          <w:sz w:val="24"/>
          <w:szCs w:val="24"/>
        </w:rPr>
      </w:pPr>
      <w:r w:rsidRPr="00401928">
        <w:rPr>
          <w:rFonts w:asciiTheme="minorHAnsi" w:hAnsiTheme="minorHAnsi" w:cstheme="minorHAnsi"/>
          <w:i/>
          <w:iCs/>
          <w:sz w:val="24"/>
          <w:szCs w:val="24"/>
        </w:rPr>
        <w:t>dan nemen wij hem dankbaar zonder beven</w:t>
      </w:r>
      <w:r w:rsidRPr="00401928">
        <w:rPr>
          <w:rFonts w:asciiTheme="minorHAnsi" w:eastAsia="Times New Roman" w:hAnsiTheme="minorHAnsi" w:cstheme="minorHAnsi"/>
          <w:i/>
          <w:iCs/>
          <w:sz w:val="24"/>
          <w:szCs w:val="24"/>
        </w:rPr>
        <w:t xml:space="preserve"> </w:t>
      </w:r>
      <w:r w:rsidRPr="00401928">
        <w:rPr>
          <w:rFonts w:asciiTheme="minorHAnsi" w:hAnsiTheme="minorHAnsi" w:cstheme="minorHAnsi"/>
          <w:i/>
          <w:iCs/>
          <w:sz w:val="24"/>
          <w:szCs w:val="24"/>
        </w:rPr>
        <w:t xml:space="preserve">aan uit uw goede, uw geliefde hand’ </w:t>
      </w:r>
    </w:p>
    <w:p w14:paraId="5EAC0F25" w14:textId="77777777" w:rsidR="0003149B" w:rsidRPr="00401928" w:rsidRDefault="0003149B" w:rsidP="0003149B">
      <w:pPr>
        <w:pStyle w:val="Hoofdtekst"/>
        <w:ind w:firstLine="708"/>
        <w:rPr>
          <w:rFonts w:asciiTheme="minorHAnsi" w:eastAsia="Times New Roman" w:hAnsiTheme="minorHAnsi" w:cstheme="minorHAnsi"/>
          <w:sz w:val="24"/>
          <w:szCs w:val="24"/>
        </w:rPr>
      </w:pPr>
      <w:r w:rsidRPr="00401928">
        <w:rPr>
          <w:rFonts w:asciiTheme="minorHAnsi" w:hAnsiTheme="minorHAnsi" w:cstheme="minorHAnsi"/>
          <w:sz w:val="24"/>
          <w:szCs w:val="24"/>
        </w:rPr>
        <w:t>(3) (Mattheus 26:39 en 42) (Romeinen 8:28)</w:t>
      </w:r>
    </w:p>
    <w:p w14:paraId="09CDF043" w14:textId="77777777" w:rsidR="0003149B" w:rsidRPr="00401928" w:rsidRDefault="0003149B" w:rsidP="0003149B">
      <w:pPr>
        <w:pStyle w:val="Hoofdtekst"/>
        <w:rPr>
          <w:rFonts w:asciiTheme="minorHAnsi" w:eastAsia="Times New Roman" w:hAnsiTheme="minorHAnsi" w:cstheme="minorHAnsi"/>
          <w:sz w:val="6"/>
          <w:szCs w:val="6"/>
        </w:rPr>
      </w:pPr>
    </w:p>
    <w:p w14:paraId="3C86EA72" w14:textId="77777777" w:rsidR="0003149B" w:rsidRDefault="0003149B" w:rsidP="0003149B">
      <w:pPr>
        <w:pStyle w:val="Hoofdtekst"/>
        <w:rPr>
          <w:rFonts w:asciiTheme="minorHAnsi" w:hAnsiTheme="minorHAnsi" w:cstheme="minorHAnsi"/>
          <w:sz w:val="24"/>
          <w:szCs w:val="24"/>
        </w:rPr>
      </w:pPr>
      <w:r w:rsidRPr="00401928">
        <w:rPr>
          <w:rFonts w:asciiTheme="minorHAnsi" w:hAnsiTheme="minorHAnsi" w:cstheme="minorHAnsi"/>
          <w:sz w:val="24"/>
          <w:szCs w:val="24"/>
        </w:rPr>
        <w:t>Hij bidt echter ook om wat anders:</w:t>
      </w:r>
    </w:p>
    <w:p w14:paraId="1EDCE26B" w14:textId="77777777" w:rsidR="0003149B" w:rsidRPr="00401928" w:rsidRDefault="0003149B" w:rsidP="0003149B">
      <w:pPr>
        <w:pStyle w:val="Hoofdtekst"/>
        <w:rPr>
          <w:rFonts w:asciiTheme="minorHAnsi" w:eastAsia="Times New Roman" w:hAnsiTheme="minorHAnsi" w:cstheme="minorHAnsi"/>
          <w:sz w:val="6"/>
          <w:szCs w:val="6"/>
        </w:rPr>
      </w:pPr>
    </w:p>
    <w:p w14:paraId="1AE6F5E5" w14:textId="77777777" w:rsidR="0003149B" w:rsidRPr="00401928" w:rsidRDefault="0003149B" w:rsidP="0003149B">
      <w:pPr>
        <w:pStyle w:val="Hoofdtekst"/>
        <w:ind w:left="708"/>
        <w:rPr>
          <w:rFonts w:asciiTheme="minorHAnsi" w:eastAsia="Times New Roman" w:hAnsiTheme="minorHAnsi" w:cstheme="minorHAnsi"/>
          <w:sz w:val="24"/>
          <w:szCs w:val="24"/>
        </w:rPr>
      </w:pPr>
      <w:r w:rsidRPr="00401928">
        <w:rPr>
          <w:rFonts w:asciiTheme="minorHAnsi" w:hAnsiTheme="minorHAnsi" w:cstheme="minorHAnsi"/>
          <w:i/>
          <w:iCs/>
          <w:sz w:val="24"/>
          <w:szCs w:val="24"/>
        </w:rPr>
        <w:t>Maar wilt Gij ons nog eenmaal vreugde schenken</w:t>
      </w:r>
      <w:r w:rsidRPr="00401928">
        <w:rPr>
          <w:rFonts w:asciiTheme="minorHAnsi" w:eastAsia="Times New Roman" w:hAnsiTheme="minorHAnsi" w:cstheme="minorHAnsi"/>
          <w:i/>
          <w:iCs/>
          <w:sz w:val="24"/>
          <w:szCs w:val="24"/>
        </w:rPr>
        <w:t xml:space="preserve"> o</w:t>
      </w:r>
      <w:r w:rsidRPr="00401928">
        <w:rPr>
          <w:rFonts w:asciiTheme="minorHAnsi" w:hAnsiTheme="minorHAnsi" w:cstheme="minorHAnsi"/>
          <w:i/>
          <w:iCs/>
          <w:sz w:val="24"/>
          <w:szCs w:val="24"/>
        </w:rPr>
        <w:t xml:space="preserve">m deze wereld en haar zonneschijn. </w:t>
      </w:r>
      <w:r w:rsidRPr="00401928">
        <w:rPr>
          <w:rFonts w:asciiTheme="minorHAnsi" w:hAnsiTheme="minorHAnsi" w:cstheme="minorHAnsi"/>
          <w:sz w:val="24"/>
          <w:szCs w:val="24"/>
        </w:rPr>
        <w:t>(4)</w:t>
      </w:r>
    </w:p>
    <w:p w14:paraId="29740F8F" w14:textId="77777777" w:rsidR="0003149B" w:rsidRPr="00401928" w:rsidRDefault="0003149B" w:rsidP="0003149B">
      <w:pPr>
        <w:pStyle w:val="Hoofdtekst"/>
        <w:rPr>
          <w:rFonts w:asciiTheme="minorHAnsi" w:hAnsiTheme="minorHAnsi" w:cstheme="minorHAnsi"/>
          <w:sz w:val="6"/>
          <w:szCs w:val="6"/>
        </w:rPr>
      </w:pPr>
    </w:p>
    <w:p w14:paraId="6485B1B8" w14:textId="77777777" w:rsidR="0003149B" w:rsidRPr="00401928" w:rsidRDefault="0003149B" w:rsidP="0003149B">
      <w:pPr>
        <w:pStyle w:val="Hoofdtekst"/>
        <w:rPr>
          <w:rFonts w:asciiTheme="minorHAnsi" w:eastAsia="Times New Roman" w:hAnsiTheme="minorHAnsi" w:cstheme="minorHAnsi"/>
          <w:sz w:val="24"/>
          <w:szCs w:val="24"/>
        </w:rPr>
      </w:pPr>
      <w:r w:rsidRPr="00401928">
        <w:rPr>
          <w:rFonts w:asciiTheme="minorHAnsi" w:hAnsiTheme="minorHAnsi" w:cstheme="minorHAnsi"/>
          <w:sz w:val="24"/>
          <w:szCs w:val="24"/>
        </w:rPr>
        <w:t>En hij verlangt naar advent en kerst:</w:t>
      </w:r>
    </w:p>
    <w:p w14:paraId="77FFD8B3" w14:textId="77777777" w:rsidR="0003149B" w:rsidRPr="00401928" w:rsidRDefault="0003149B" w:rsidP="0003149B">
      <w:pPr>
        <w:pStyle w:val="Hoofdtekst"/>
        <w:ind w:left="708"/>
        <w:rPr>
          <w:rFonts w:asciiTheme="minorHAnsi" w:hAnsiTheme="minorHAnsi" w:cstheme="minorHAnsi"/>
          <w:i/>
          <w:iCs/>
          <w:sz w:val="6"/>
          <w:szCs w:val="6"/>
        </w:rPr>
      </w:pPr>
    </w:p>
    <w:p w14:paraId="2D294AB5" w14:textId="77777777" w:rsidR="0003149B" w:rsidRPr="00401928" w:rsidRDefault="0003149B" w:rsidP="0003149B">
      <w:pPr>
        <w:pStyle w:val="Hoofdtekst"/>
        <w:ind w:left="708"/>
        <w:rPr>
          <w:rFonts w:asciiTheme="minorHAnsi" w:eastAsia="Times New Roman" w:hAnsiTheme="minorHAnsi" w:cstheme="minorHAnsi"/>
          <w:i/>
          <w:iCs/>
          <w:sz w:val="24"/>
          <w:szCs w:val="24"/>
        </w:rPr>
      </w:pPr>
      <w:r w:rsidRPr="00401928">
        <w:rPr>
          <w:rFonts w:asciiTheme="minorHAnsi" w:hAnsiTheme="minorHAnsi" w:cstheme="minorHAnsi"/>
          <w:i/>
          <w:iCs/>
          <w:sz w:val="24"/>
          <w:szCs w:val="24"/>
        </w:rPr>
        <w:t>Laat warm en stil de kaarsen branden heden,</w:t>
      </w:r>
      <w:r w:rsidRPr="00401928">
        <w:rPr>
          <w:rFonts w:asciiTheme="minorHAnsi" w:eastAsia="Times New Roman" w:hAnsiTheme="minorHAnsi" w:cstheme="minorHAnsi"/>
          <w:i/>
          <w:iCs/>
          <w:sz w:val="24"/>
          <w:szCs w:val="24"/>
        </w:rPr>
        <w:t xml:space="preserve"> d</w:t>
      </w:r>
      <w:r w:rsidRPr="00401928">
        <w:rPr>
          <w:rFonts w:asciiTheme="minorHAnsi" w:hAnsiTheme="minorHAnsi" w:cstheme="minorHAnsi"/>
          <w:i/>
          <w:iCs/>
          <w:sz w:val="24"/>
          <w:szCs w:val="24"/>
        </w:rPr>
        <w:t>ie Gij hier in ons duister hebt gebracht,</w:t>
      </w:r>
      <w:r w:rsidRPr="00401928">
        <w:rPr>
          <w:rFonts w:asciiTheme="minorHAnsi" w:eastAsia="Times New Roman" w:hAnsiTheme="minorHAnsi" w:cstheme="minorHAnsi"/>
          <w:i/>
          <w:iCs/>
          <w:sz w:val="24"/>
          <w:szCs w:val="24"/>
        </w:rPr>
        <w:t xml:space="preserve"> </w:t>
      </w:r>
    </w:p>
    <w:p w14:paraId="2423C903" w14:textId="77777777" w:rsidR="0003149B" w:rsidRPr="00401928" w:rsidRDefault="0003149B" w:rsidP="0003149B">
      <w:pPr>
        <w:pStyle w:val="Hoofdtekst"/>
        <w:ind w:left="708"/>
        <w:rPr>
          <w:rFonts w:asciiTheme="minorHAnsi" w:eastAsia="Times New Roman" w:hAnsiTheme="minorHAnsi" w:cstheme="minorHAnsi"/>
          <w:sz w:val="24"/>
          <w:szCs w:val="24"/>
        </w:rPr>
      </w:pPr>
      <w:r w:rsidRPr="00401928">
        <w:rPr>
          <w:rFonts w:asciiTheme="minorHAnsi" w:hAnsiTheme="minorHAnsi" w:cstheme="minorHAnsi"/>
          <w:i/>
          <w:iCs/>
          <w:sz w:val="24"/>
          <w:szCs w:val="24"/>
        </w:rPr>
        <w:t>breng als het kan ons samen heden, geef ons vrede.</w:t>
      </w:r>
      <w:r w:rsidRPr="00401928">
        <w:rPr>
          <w:rFonts w:asciiTheme="minorHAnsi" w:eastAsia="Times New Roman" w:hAnsiTheme="minorHAnsi" w:cstheme="minorHAnsi"/>
          <w:i/>
          <w:iCs/>
          <w:sz w:val="24"/>
          <w:szCs w:val="24"/>
        </w:rPr>
        <w:t xml:space="preserve"> </w:t>
      </w:r>
      <w:r w:rsidRPr="00401928">
        <w:rPr>
          <w:rFonts w:asciiTheme="minorHAnsi" w:hAnsiTheme="minorHAnsi" w:cstheme="minorHAnsi"/>
          <w:i/>
          <w:iCs/>
          <w:sz w:val="24"/>
          <w:szCs w:val="24"/>
        </w:rPr>
        <w:t xml:space="preserve">Wij weten het, uw licht schijnt in de nacht. </w:t>
      </w:r>
      <w:r w:rsidRPr="00401928">
        <w:rPr>
          <w:rFonts w:asciiTheme="minorHAnsi" w:hAnsiTheme="minorHAnsi" w:cstheme="minorHAnsi"/>
          <w:sz w:val="24"/>
          <w:szCs w:val="24"/>
        </w:rPr>
        <w:t>(5)</w:t>
      </w:r>
    </w:p>
    <w:p w14:paraId="0BE347F8" w14:textId="77777777" w:rsidR="0003149B" w:rsidRPr="00401928" w:rsidRDefault="0003149B" w:rsidP="0003149B">
      <w:pPr>
        <w:pStyle w:val="Hoofdtekst"/>
        <w:rPr>
          <w:rFonts w:asciiTheme="minorHAnsi" w:eastAsia="Times New Roman" w:hAnsiTheme="minorHAnsi" w:cstheme="minorHAnsi"/>
          <w:sz w:val="6"/>
          <w:szCs w:val="6"/>
        </w:rPr>
      </w:pPr>
    </w:p>
    <w:p w14:paraId="294C9A56" w14:textId="77777777" w:rsidR="0003149B" w:rsidRPr="00401928" w:rsidRDefault="0003149B" w:rsidP="0003149B">
      <w:pPr>
        <w:pStyle w:val="Hoofdtekst"/>
        <w:rPr>
          <w:rFonts w:asciiTheme="minorHAnsi" w:eastAsia="Times New Roman" w:hAnsiTheme="minorHAnsi" w:cstheme="minorHAnsi"/>
          <w:sz w:val="24"/>
          <w:szCs w:val="24"/>
        </w:rPr>
      </w:pPr>
      <w:r w:rsidRPr="00401928">
        <w:rPr>
          <w:rFonts w:asciiTheme="minorHAnsi" w:hAnsiTheme="minorHAnsi" w:cstheme="minorHAnsi"/>
          <w:sz w:val="24"/>
          <w:szCs w:val="24"/>
        </w:rPr>
        <w:t>Bonhoeffer heeft een diep inzicht in Gods genade. Dat houdt hem overeind, ook als hij geëxecuteerd neervalt. Zijn Godsvertrouwen is spreekwoordelijk geworden met dit lied:</w:t>
      </w:r>
    </w:p>
    <w:p w14:paraId="7AC99348" w14:textId="77777777" w:rsidR="0003149B" w:rsidRPr="00401928" w:rsidRDefault="0003149B" w:rsidP="0003149B">
      <w:pPr>
        <w:pStyle w:val="Hoofdtekst"/>
        <w:ind w:left="708"/>
        <w:rPr>
          <w:rFonts w:asciiTheme="minorHAnsi" w:hAnsiTheme="minorHAnsi" w:cstheme="minorHAnsi"/>
          <w:i/>
          <w:iCs/>
          <w:sz w:val="6"/>
          <w:szCs w:val="6"/>
        </w:rPr>
      </w:pPr>
    </w:p>
    <w:p w14:paraId="22241A48" w14:textId="77777777" w:rsidR="0003149B" w:rsidRPr="00401928" w:rsidRDefault="0003149B" w:rsidP="0003149B">
      <w:pPr>
        <w:pStyle w:val="Hoofdtekst"/>
        <w:ind w:left="708"/>
        <w:rPr>
          <w:rFonts w:asciiTheme="minorHAnsi" w:eastAsia="Times New Roman" w:hAnsiTheme="minorHAnsi" w:cstheme="minorHAnsi"/>
          <w:i/>
          <w:iCs/>
          <w:sz w:val="24"/>
          <w:szCs w:val="24"/>
        </w:rPr>
      </w:pPr>
      <w:r w:rsidRPr="00401928">
        <w:rPr>
          <w:rFonts w:asciiTheme="minorHAnsi" w:hAnsiTheme="minorHAnsi" w:cstheme="minorHAnsi"/>
          <w:i/>
          <w:iCs/>
          <w:sz w:val="24"/>
          <w:szCs w:val="24"/>
        </w:rPr>
        <w:t>In goede machten liefderijk verborgen</w:t>
      </w:r>
      <w:r w:rsidRPr="00401928">
        <w:rPr>
          <w:rFonts w:asciiTheme="minorHAnsi" w:eastAsia="Times New Roman" w:hAnsiTheme="minorHAnsi" w:cstheme="minorHAnsi"/>
          <w:i/>
          <w:iCs/>
          <w:sz w:val="24"/>
          <w:szCs w:val="24"/>
        </w:rPr>
        <w:t xml:space="preserve"> </w:t>
      </w:r>
      <w:r w:rsidRPr="00401928">
        <w:rPr>
          <w:rFonts w:asciiTheme="minorHAnsi" w:hAnsiTheme="minorHAnsi" w:cstheme="minorHAnsi"/>
          <w:i/>
          <w:iCs/>
          <w:sz w:val="24"/>
          <w:szCs w:val="24"/>
        </w:rPr>
        <w:t>verwachten wij getroost wat komen mag.</w:t>
      </w:r>
    </w:p>
    <w:p w14:paraId="5E111000" w14:textId="77777777" w:rsidR="0003149B" w:rsidRPr="00401928" w:rsidRDefault="0003149B" w:rsidP="0003149B">
      <w:pPr>
        <w:pStyle w:val="Hoofdtekst"/>
        <w:ind w:left="708"/>
        <w:rPr>
          <w:rFonts w:asciiTheme="minorHAnsi" w:eastAsia="Times New Roman" w:hAnsiTheme="minorHAnsi" w:cstheme="minorHAnsi"/>
          <w:sz w:val="24"/>
          <w:szCs w:val="24"/>
        </w:rPr>
      </w:pPr>
      <w:r w:rsidRPr="00401928">
        <w:rPr>
          <w:rFonts w:asciiTheme="minorHAnsi" w:hAnsiTheme="minorHAnsi" w:cstheme="minorHAnsi"/>
          <w:i/>
          <w:iCs/>
          <w:sz w:val="24"/>
          <w:szCs w:val="24"/>
        </w:rPr>
        <w:t>Gods is met ons des avonds en des morgens,</w:t>
      </w:r>
      <w:r w:rsidRPr="00401928">
        <w:rPr>
          <w:rFonts w:asciiTheme="minorHAnsi" w:eastAsia="Times New Roman" w:hAnsiTheme="minorHAnsi" w:cstheme="minorHAnsi"/>
          <w:i/>
          <w:iCs/>
          <w:sz w:val="24"/>
          <w:szCs w:val="24"/>
        </w:rPr>
        <w:t xml:space="preserve"> i</w:t>
      </w:r>
      <w:r w:rsidRPr="00401928">
        <w:rPr>
          <w:rFonts w:asciiTheme="minorHAnsi" w:hAnsiTheme="minorHAnsi" w:cstheme="minorHAnsi"/>
          <w:i/>
          <w:iCs/>
          <w:sz w:val="24"/>
          <w:szCs w:val="24"/>
        </w:rPr>
        <w:t xml:space="preserve">s zeker met ons elke nieuwe dag. </w:t>
      </w:r>
      <w:r w:rsidRPr="00401928">
        <w:rPr>
          <w:rFonts w:asciiTheme="minorHAnsi" w:hAnsiTheme="minorHAnsi" w:cstheme="minorHAnsi"/>
          <w:sz w:val="24"/>
          <w:szCs w:val="24"/>
        </w:rPr>
        <w:t>(7)</w:t>
      </w:r>
      <w:r w:rsidRPr="00401928">
        <w:rPr>
          <w:rFonts w:asciiTheme="minorHAnsi" w:hAnsiTheme="minorHAnsi" w:cstheme="minorHAnsi"/>
          <w:i/>
          <w:iCs/>
          <w:sz w:val="24"/>
          <w:szCs w:val="24"/>
        </w:rPr>
        <w:t xml:space="preserve"> </w:t>
      </w:r>
    </w:p>
    <w:p w14:paraId="4F9FB3A7" w14:textId="77777777" w:rsidR="0003149B" w:rsidRPr="00401928" w:rsidRDefault="0003149B" w:rsidP="0003149B">
      <w:pPr>
        <w:pStyle w:val="Hoofdtekst"/>
        <w:rPr>
          <w:rFonts w:asciiTheme="minorHAnsi" w:eastAsia="Times New Roman" w:hAnsiTheme="minorHAnsi" w:cstheme="minorHAnsi"/>
          <w:sz w:val="6"/>
          <w:szCs w:val="6"/>
        </w:rPr>
      </w:pPr>
    </w:p>
    <w:p w14:paraId="3CBBFDD6" w14:textId="77777777" w:rsidR="0003149B" w:rsidRPr="0003149B" w:rsidRDefault="0003149B" w:rsidP="0003149B">
      <w:pPr>
        <w:pStyle w:val="Hoofdtekst"/>
        <w:rPr>
          <w:rFonts w:asciiTheme="minorHAnsi" w:eastAsia="Times New Roman" w:hAnsiTheme="minorHAnsi" w:cstheme="minorHAnsi"/>
          <w:sz w:val="18"/>
          <w:szCs w:val="18"/>
        </w:rPr>
      </w:pPr>
      <w:r w:rsidRPr="00401928">
        <w:rPr>
          <w:rFonts w:asciiTheme="minorHAnsi" w:hAnsiTheme="minorHAnsi" w:cstheme="minorHAnsi"/>
          <w:sz w:val="24"/>
          <w:szCs w:val="24"/>
        </w:rPr>
        <w:t xml:space="preserve">Voor het </w:t>
      </w:r>
      <w:r w:rsidRPr="00F71C5A">
        <w:rPr>
          <w:rFonts w:asciiTheme="minorHAnsi" w:hAnsiTheme="minorHAnsi" w:cstheme="minorHAnsi"/>
          <w:i/>
          <w:iCs/>
          <w:sz w:val="24"/>
          <w:szCs w:val="24"/>
        </w:rPr>
        <w:t>Liedboek voor de kerken</w:t>
      </w:r>
      <w:r w:rsidRPr="00401928">
        <w:rPr>
          <w:rFonts w:asciiTheme="minorHAnsi" w:hAnsiTheme="minorHAnsi" w:cstheme="minorHAnsi"/>
          <w:sz w:val="24"/>
          <w:szCs w:val="24"/>
        </w:rPr>
        <w:t xml:space="preserve"> schreef Adriaan C. Schuurman op de vertaling van Jan Willem Schulte Nordholt een ingetogen melodie. Samen met de bemoedigende tekst is zo een getuigend geheel ontstaan dat met de jaarwisseling niet mag ontbreken in onze gezangen en gedachten. En als er niet gezongen kan worden? Lees de tekst dan zoals </w:t>
      </w:r>
      <w:r>
        <w:rPr>
          <w:rFonts w:asciiTheme="minorHAnsi" w:hAnsiTheme="minorHAnsi" w:cstheme="minorHAnsi"/>
          <w:sz w:val="24"/>
          <w:szCs w:val="24"/>
        </w:rPr>
        <w:t>die</w:t>
      </w:r>
      <w:r w:rsidRPr="00401928">
        <w:rPr>
          <w:rFonts w:asciiTheme="minorHAnsi" w:hAnsiTheme="minorHAnsi" w:cstheme="minorHAnsi"/>
          <w:sz w:val="24"/>
          <w:szCs w:val="24"/>
        </w:rPr>
        <w:t xml:space="preserve"> begon: </w:t>
      </w:r>
      <w:r>
        <w:rPr>
          <w:rFonts w:asciiTheme="minorHAnsi" w:hAnsiTheme="minorHAnsi" w:cstheme="minorHAnsi"/>
          <w:sz w:val="24"/>
          <w:szCs w:val="24"/>
        </w:rPr>
        <w:t xml:space="preserve">een </w:t>
      </w:r>
      <w:r w:rsidRPr="00401928">
        <w:rPr>
          <w:rFonts w:asciiTheme="minorHAnsi" w:hAnsiTheme="minorHAnsi" w:cstheme="minorHAnsi"/>
          <w:sz w:val="24"/>
          <w:szCs w:val="24"/>
        </w:rPr>
        <w:t>gedicht</w:t>
      </w:r>
      <w:r>
        <w:rPr>
          <w:rFonts w:asciiTheme="minorHAnsi" w:hAnsiTheme="minorHAnsi" w:cstheme="minorHAnsi"/>
          <w:sz w:val="24"/>
          <w:szCs w:val="24"/>
        </w:rPr>
        <w:t xml:space="preserve"> voor een heel bijzonder oud en nieuw. </w:t>
      </w:r>
      <w:r w:rsidRPr="00401928">
        <w:rPr>
          <w:rFonts w:asciiTheme="minorHAnsi" w:hAnsiTheme="minorHAnsi" w:cstheme="minorHAnsi"/>
          <w:sz w:val="24"/>
          <w:szCs w:val="24"/>
        </w:rPr>
        <w:t xml:space="preserve"> </w:t>
      </w:r>
      <w:r>
        <w:rPr>
          <w:rFonts w:asciiTheme="minorHAnsi" w:hAnsiTheme="minorHAnsi" w:cstheme="minorHAnsi"/>
          <w:sz w:val="24"/>
          <w:szCs w:val="24"/>
        </w:rPr>
        <w:br/>
      </w:r>
    </w:p>
    <w:p w14:paraId="1305D15D" w14:textId="77777777" w:rsidR="0003149B" w:rsidRPr="0044514A" w:rsidRDefault="0003149B" w:rsidP="0003149B">
      <w:pPr>
        <w:pBdr>
          <w:top w:val="single" w:sz="4" w:space="1" w:color="auto"/>
        </w:pBdr>
        <w:rPr>
          <w:i/>
        </w:rPr>
      </w:pPr>
      <w:r w:rsidRPr="0074517D">
        <w:rPr>
          <w:i/>
        </w:rPr>
        <w:t>© Steunpunt Liturgi</w:t>
      </w:r>
      <w:r>
        <w:rPr>
          <w:i/>
        </w:rPr>
        <w:t>e</w:t>
      </w:r>
    </w:p>
    <w:p w14:paraId="613D8F5C" w14:textId="77777777" w:rsidR="0003149B" w:rsidRPr="00C31B23" w:rsidRDefault="0003149B" w:rsidP="0003149B">
      <w:pPr>
        <w:pStyle w:val="Lijstalinea"/>
        <w:numPr>
          <w:ilvl w:val="0"/>
          <w:numId w:val="1"/>
        </w:numPr>
        <w:ind w:left="426" w:hanging="219"/>
        <w:rPr>
          <w:rFonts w:asciiTheme="majorHAnsi" w:hAnsiTheme="majorHAnsi"/>
          <w:color w:val="262626" w:themeColor="text1" w:themeTint="D9"/>
        </w:rPr>
      </w:pPr>
      <w:r w:rsidRPr="00C31B23">
        <w:rPr>
          <w:rFonts w:asciiTheme="majorHAnsi" w:hAnsiTheme="majorHAnsi"/>
          <w:color w:val="262626" w:themeColor="text1" w:themeTint="D9"/>
        </w:rPr>
        <w:t xml:space="preserve">Bovenstaande </w:t>
      </w:r>
      <w:r w:rsidRPr="00C31B23">
        <w:rPr>
          <w:rFonts w:asciiTheme="majorHAnsi" w:hAnsiTheme="majorHAnsi"/>
          <w:color w:val="262626" w:themeColor="text1" w:themeTint="D9"/>
          <w:szCs w:val="20"/>
        </w:rPr>
        <w:t>tekst</w:t>
      </w:r>
      <w:r w:rsidRPr="00C31B23">
        <w:rPr>
          <w:rFonts w:asciiTheme="majorHAnsi" w:hAnsiTheme="majorHAnsi"/>
          <w:color w:val="262626" w:themeColor="text1" w:themeTint="D9"/>
          <w:sz w:val="24"/>
        </w:rPr>
        <w:t xml:space="preserve">, </w:t>
      </w:r>
      <w:r w:rsidRPr="00C31B23">
        <w:rPr>
          <w:rFonts w:asciiTheme="majorHAnsi" w:hAnsiTheme="majorHAnsi"/>
          <w:color w:val="262626" w:themeColor="text1" w:themeTint="D9"/>
          <w:szCs w:val="20"/>
        </w:rPr>
        <w:t>geschreven door Henk Schaafsma</w:t>
      </w:r>
      <w:r w:rsidRPr="00C31B23">
        <w:rPr>
          <w:rFonts w:asciiTheme="majorHAnsi" w:hAnsiTheme="majorHAnsi"/>
          <w:color w:val="262626" w:themeColor="text1" w:themeTint="D9"/>
          <w:sz w:val="24"/>
        </w:rPr>
        <w:t xml:space="preserve">, </w:t>
      </w:r>
      <w:r w:rsidRPr="00C31B23">
        <w:rPr>
          <w:rFonts w:asciiTheme="majorHAnsi" w:hAnsiTheme="majorHAnsi"/>
          <w:color w:val="262626" w:themeColor="text1" w:themeTint="D9"/>
        </w:rPr>
        <w:t xml:space="preserve">mag (met bronvermelding) overgenomen worden, in samenhang met het zingen van dit lied in de kerkdienst. </w:t>
      </w:r>
    </w:p>
    <w:p w14:paraId="11B1AD91" w14:textId="77777777" w:rsidR="0003149B" w:rsidRPr="00401928" w:rsidRDefault="0003149B" w:rsidP="0003149B">
      <w:pPr>
        <w:pStyle w:val="Lijstalinea"/>
        <w:numPr>
          <w:ilvl w:val="0"/>
          <w:numId w:val="1"/>
        </w:numPr>
        <w:ind w:left="426" w:hanging="219"/>
        <w:rPr>
          <w:rFonts w:asciiTheme="majorHAnsi" w:hAnsiTheme="majorHAnsi"/>
          <w:color w:val="262626" w:themeColor="text1" w:themeTint="D9"/>
        </w:rPr>
      </w:pPr>
      <w:r w:rsidRPr="00401928">
        <w:rPr>
          <w:rFonts w:asciiTheme="majorHAnsi" w:hAnsiTheme="majorHAnsi"/>
          <w:color w:val="262626" w:themeColor="text1" w:themeTint="D9"/>
        </w:rPr>
        <w:t xml:space="preserve">Een uitgebreide bespreking van de melodie is te vinden in het novembernummer van EREdienst. Zie: </w:t>
      </w:r>
      <w:hyperlink r:id="rId5" w:history="1">
        <w:r w:rsidRPr="00401928">
          <w:rPr>
            <w:rStyle w:val="Hyperlink"/>
            <w:rFonts w:asciiTheme="majorHAnsi" w:hAnsiTheme="majorHAnsi"/>
          </w:rPr>
          <w:t>https://www.eredienst.com/i</w:t>
        </w:r>
        <w:r w:rsidRPr="00401928">
          <w:rPr>
            <w:rStyle w:val="Hyperlink"/>
            <w:rFonts w:asciiTheme="majorHAnsi" w:hAnsiTheme="majorHAnsi"/>
          </w:rPr>
          <w:t>n</w:t>
        </w:r>
        <w:r w:rsidRPr="00401928">
          <w:rPr>
            <w:rStyle w:val="Hyperlink"/>
            <w:rFonts w:asciiTheme="majorHAnsi" w:hAnsiTheme="majorHAnsi"/>
          </w:rPr>
          <w:t>dex.php/tijdschrift-eredienst</w:t>
        </w:r>
      </w:hyperlink>
    </w:p>
    <w:p w14:paraId="685C51CA" w14:textId="77777777" w:rsidR="0003149B" w:rsidRPr="00401928" w:rsidRDefault="0003149B" w:rsidP="0003149B">
      <w:pPr>
        <w:pStyle w:val="Lijstalinea"/>
        <w:numPr>
          <w:ilvl w:val="0"/>
          <w:numId w:val="1"/>
        </w:numPr>
        <w:ind w:left="426" w:hanging="219"/>
        <w:rPr>
          <w:shd w:val="clear" w:color="auto" w:fill="FFFFFF"/>
        </w:rPr>
      </w:pPr>
      <w:r w:rsidRPr="00401928">
        <w:rPr>
          <w:rFonts w:asciiTheme="majorHAnsi" w:hAnsiTheme="majorHAnsi"/>
          <w:color w:val="262626" w:themeColor="text1" w:themeTint="D9"/>
        </w:rPr>
        <w:t xml:space="preserve">Geluidsvoorbeeld: </w:t>
      </w:r>
      <w:hyperlink r:id="rId6" w:history="1">
        <w:r w:rsidRPr="00401928">
          <w:rPr>
            <w:rStyle w:val="Hyperlink"/>
          </w:rPr>
          <w:t>511 - Door goede machten trouw en stil omgeven (liedboekcompendium.nl)</w:t>
        </w:r>
      </w:hyperlink>
    </w:p>
    <w:p w14:paraId="38BAA27A" w14:textId="5D83DCA4" w:rsidR="0003149B" w:rsidRPr="00401928" w:rsidRDefault="0003149B" w:rsidP="0003149B">
      <w:pPr>
        <w:pStyle w:val="Lijstalinea"/>
        <w:numPr>
          <w:ilvl w:val="0"/>
          <w:numId w:val="1"/>
        </w:numPr>
        <w:ind w:left="426" w:hanging="219"/>
        <w:rPr>
          <w:shd w:val="clear" w:color="auto" w:fill="FFFFFF"/>
        </w:rPr>
      </w:pPr>
      <w:r>
        <w:rPr>
          <w:rFonts w:asciiTheme="majorHAnsi" w:hAnsiTheme="majorHAnsi"/>
          <w:noProof/>
          <w:color w:val="262626" w:themeColor="text1" w:themeTint="D9"/>
        </w:rPr>
        <mc:AlternateContent>
          <mc:Choice Requires="wpg">
            <w:drawing>
              <wp:anchor distT="0" distB="0" distL="114300" distR="114300" simplePos="0" relativeHeight="251660288" behindDoc="0" locked="0" layoutInCell="1" allowOverlap="1" wp14:anchorId="31B7C980" wp14:editId="1973FB9A">
                <wp:simplePos x="0" y="0"/>
                <wp:positionH relativeFrom="column">
                  <wp:posOffset>2960370</wp:posOffset>
                </wp:positionH>
                <wp:positionV relativeFrom="paragraph">
                  <wp:posOffset>260267</wp:posOffset>
                </wp:positionV>
                <wp:extent cx="3680294" cy="735736"/>
                <wp:effectExtent l="0" t="0" r="0" b="7620"/>
                <wp:wrapNone/>
                <wp:docPr id="1" name="Groep 1"/>
                <wp:cNvGraphicFramePr/>
                <a:graphic xmlns:a="http://schemas.openxmlformats.org/drawingml/2006/main">
                  <a:graphicData uri="http://schemas.microsoft.com/office/word/2010/wordprocessingGroup">
                    <wpg:wgp>
                      <wpg:cNvGrpSpPr/>
                      <wpg:grpSpPr>
                        <a:xfrm>
                          <a:off x="0" y="0"/>
                          <a:ext cx="3680294" cy="735736"/>
                          <a:chOff x="0" y="0"/>
                          <a:chExt cx="3680294" cy="735736"/>
                        </a:xfrm>
                      </wpg:grpSpPr>
                      <pic:pic xmlns:pic="http://schemas.openxmlformats.org/drawingml/2006/picture">
                        <pic:nvPicPr>
                          <pic:cNvPr id="17" name="Afbeelding 6" descr="Steunpunt liturgie"/>
                          <pic:cNvPicPr>
                            <a:picLocks noChangeAspect="1"/>
                          </pic:cNvPicPr>
                        </pic:nvPicPr>
                        <pic:blipFill>
                          <a:blip r:embed="rId7" cstate="print">
                            <a:lum contrast="10000"/>
                          </a:blip>
                          <a:srcRect/>
                          <a:stretch>
                            <a:fillRect/>
                          </a:stretch>
                        </pic:blipFill>
                        <pic:spPr bwMode="auto">
                          <a:xfrm>
                            <a:off x="0" y="89941"/>
                            <a:ext cx="1997710" cy="645795"/>
                          </a:xfrm>
                          <a:prstGeom prst="rect">
                            <a:avLst/>
                          </a:prstGeom>
                          <a:noFill/>
                          <a:ln w="9525">
                            <a:noFill/>
                            <a:miter lim="800000"/>
                            <a:headEnd/>
                            <a:tailEnd/>
                          </a:ln>
                        </pic:spPr>
                      </pic:pic>
                      <wps:wsp>
                        <wps:cNvPr id="18" name="Tekstvak 2"/>
                        <wps:cNvSpPr txBox="1">
                          <a:spLocks noChangeArrowheads="1"/>
                        </wps:cNvSpPr>
                        <wps:spPr bwMode="auto">
                          <a:xfrm>
                            <a:off x="1838794" y="0"/>
                            <a:ext cx="1841500" cy="720725"/>
                          </a:xfrm>
                          <a:prstGeom prst="rect">
                            <a:avLst/>
                          </a:prstGeom>
                          <a:solidFill>
                            <a:srgbClr val="FFFFFF"/>
                          </a:solidFill>
                          <a:ln w="9525">
                            <a:noFill/>
                            <a:miter lim="800000"/>
                            <a:headEnd/>
                            <a:tailEnd/>
                          </a:ln>
                        </wps:spPr>
                        <wps:txbx>
                          <w:txbxContent>
                            <w:p w14:paraId="1C243464" w14:textId="77777777" w:rsidR="0003149B" w:rsidRPr="005B513F" w:rsidRDefault="0003149B" w:rsidP="0003149B">
                              <w:pPr>
                                <w:pStyle w:val="Geenafstand"/>
                                <w:jc w:val="right"/>
                                <w:rPr>
                                  <w:color w:val="0563C1" w:themeColor="hyperlink"/>
                                  <w:sz w:val="20"/>
                                  <w:szCs w:val="18"/>
                                  <w:u w:val="single"/>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r w:rsidRPr="005B513F">
                                <w:rPr>
                                  <w:sz w:val="20"/>
                                  <w:szCs w:val="18"/>
                                </w:rPr>
                                <w:t>liturgie@gkv.nl</w:t>
                              </w:r>
                              <w:r w:rsidRPr="005B513F">
                                <w:rPr>
                                  <w:sz w:val="20"/>
                                  <w:szCs w:val="18"/>
                                </w:rPr>
                                <w:br/>
                              </w:r>
                              <w:hyperlink r:id="rId8" w:history="1">
                                <w:r w:rsidRPr="005B513F">
                                  <w:rPr>
                                    <w:rStyle w:val="Hyperlink"/>
                                    <w:sz w:val="20"/>
                                    <w:szCs w:val="18"/>
                                  </w:rPr>
                                  <w:t>www.steunpuntliturgie.gkv.nl</w:t>
                                </w:r>
                              </w:hyperlink>
                            </w:p>
                          </w:txbxContent>
                        </wps:txbx>
                        <wps:bodyPr rot="0" vert="horz" wrap="square" lIns="91440" tIns="45720" rIns="91440" bIns="45720" anchor="t" anchorCtr="0">
                          <a:spAutoFit/>
                        </wps:bodyPr>
                      </wps:wsp>
                    </wpg:wgp>
                  </a:graphicData>
                </a:graphic>
              </wp:anchor>
            </w:drawing>
          </mc:Choice>
          <mc:Fallback>
            <w:pict>
              <v:group w14:anchorId="31B7C980" id="Groep 1" o:spid="_x0000_s1026" style="position:absolute;left:0;text-align:left;margin-left:233.1pt;margin-top:20.5pt;width:289.8pt;height:57.95pt;z-index:251660288" coordsize="36802,7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7" type="#_x0000_t75" alt="Steunpunt liturgie" style="position:absolute;top:899;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">
                  <v:imagedata r:id="rId9" o:title="Steunpunt liturgie" gain="72818f"/>
                </v:shape>
                <v:shapetype id="_x0000_t202" coordsize="21600,21600" o:spt="202" path="m,l,21600r21600,l21600,xe">
                  <v:stroke joinstyle="miter"/>
                  <v:path gradientshapeok="t" o:connecttype="rect"/>
                </v:shapetype>
                <v:shape id="Tekstvak 2" o:spid="_x0000_s1028" type="#_x0000_t202" style="position:absolute;left:18387;width:18415;height:7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1C243464" w14:textId="77777777" w:rsidR="0003149B" w:rsidRPr="005B513F" w:rsidRDefault="0003149B" w:rsidP="0003149B">
                        <w:pPr>
                          <w:pStyle w:val="Geenafstand"/>
                          <w:jc w:val="right"/>
                          <w:rPr>
                            <w:color w:val="0563C1" w:themeColor="hyperlink"/>
                            <w:sz w:val="20"/>
                            <w:szCs w:val="18"/>
                            <w:u w:val="single"/>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r w:rsidRPr="005B513F">
                          <w:rPr>
                            <w:sz w:val="20"/>
                            <w:szCs w:val="18"/>
                          </w:rPr>
                          <w:t>liturgie@gkv.nl</w:t>
                        </w:r>
                        <w:r w:rsidRPr="005B513F">
                          <w:rPr>
                            <w:sz w:val="20"/>
                            <w:szCs w:val="18"/>
                          </w:rPr>
                          <w:br/>
                        </w:r>
                        <w:hyperlink r:id="rId10" w:history="1">
                          <w:r w:rsidRPr="005B513F">
                            <w:rPr>
                              <w:rStyle w:val="Hyperlink"/>
                              <w:sz w:val="20"/>
                              <w:szCs w:val="18"/>
                            </w:rPr>
                            <w:t>www.steunpuntliturgie.gkv.nl</w:t>
                          </w:r>
                        </w:hyperlink>
                      </w:p>
                    </w:txbxContent>
                  </v:textbox>
                </v:shape>
              </v:group>
            </w:pict>
          </mc:Fallback>
        </mc:AlternateContent>
      </w:r>
      <w:r w:rsidRPr="00401928">
        <w:rPr>
          <w:rFonts w:asciiTheme="majorHAnsi" w:hAnsiTheme="majorHAnsi"/>
          <w:color w:val="262626" w:themeColor="text1" w:themeTint="D9"/>
        </w:rPr>
        <w:t>De begeleiding is te vinden in begeleidingsbundel bij het Liedboek 2013 (</w:t>
      </w:r>
      <w:r>
        <w:rPr>
          <w:rFonts w:asciiTheme="majorHAnsi" w:hAnsiTheme="majorHAnsi"/>
          <w:color w:val="262626" w:themeColor="text1" w:themeTint="D9"/>
        </w:rPr>
        <w:t xml:space="preserve">en </w:t>
      </w:r>
      <w:r w:rsidRPr="00401928">
        <w:rPr>
          <w:rFonts w:asciiTheme="majorHAnsi" w:hAnsiTheme="majorHAnsi"/>
          <w:color w:val="262626" w:themeColor="text1" w:themeTint="D9"/>
        </w:rPr>
        <w:t>in het vorige liedboek</w:t>
      </w:r>
      <w:r>
        <w:rPr>
          <w:rFonts w:asciiTheme="majorHAnsi" w:hAnsiTheme="majorHAnsi"/>
          <w:color w:val="262626" w:themeColor="text1" w:themeTint="D9"/>
        </w:rPr>
        <w:t xml:space="preserve"> bij</w:t>
      </w:r>
      <w:r w:rsidRPr="00401928">
        <w:rPr>
          <w:rFonts w:asciiTheme="majorHAnsi" w:hAnsiTheme="majorHAnsi"/>
          <w:color w:val="262626" w:themeColor="text1" w:themeTint="D9"/>
        </w:rPr>
        <w:t xml:space="preserve"> </w:t>
      </w:r>
      <w:r>
        <w:rPr>
          <w:rFonts w:asciiTheme="majorHAnsi" w:hAnsiTheme="majorHAnsi"/>
          <w:color w:val="262626" w:themeColor="text1" w:themeTint="D9"/>
        </w:rPr>
        <w:t xml:space="preserve">nr. </w:t>
      </w:r>
      <w:r w:rsidRPr="00401928">
        <w:rPr>
          <w:rFonts w:asciiTheme="majorHAnsi" w:hAnsiTheme="majorHAnsi"/>
          <w:color w:val="262626" w:themeColor="text1" w:themeTint="D9"/>
        </w:rPr>
        <w:t xml:space="preserve">398). </w:t>
      </w:r>
    </w:p>
    <w:p w14:paraId="6AF7F1F7" w14:textId="18465ED5" w:rsidR="0003149B" w:rsidRPr="00731375" w:rsidRDefault="0003149B" w:rsidP="0003149B">
      <w:pPr>
        <w:pStyle w:val="Geenafstand"/>
        <w:rPr>
          <w:rFonts w:asciiTheme="minorHAnsi" w:hAnsiTheme="minorHAnsi" w:cstheme="minorHAnsi"/>
          <w:sz w:val="24"/>
          <w:szCs w:val="24"/>
        </w:rPr>
      </w:pPr>
    </w:p>
    <w:sectPr w:rsidR="0003149B" w:rsidRPr="00731375" w:rsidSect="005A53DC">
      <w:pgSz w:w="11906" w:h="16838"/>
      <w:pgMar w:top="720" w:right="720" w:bottom="720"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9B"/>
    <w:rsid w:val="0003149B"/>
    <w:rsid w:val="00701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C054"/>
  <w15:chartTrackingRefBased/>
  <w15:docId w15:val="{2AE0B65A-0BFE-479E-8586-E28D09BF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149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03149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03149B"/>
    <w:rPr>
      <w:color w:val="0563C1" w:themeColor="hyperlink"/>
      <w:u w:val="single"/>
    </w:rPr>
  </w:style>
  <w:style w:type="paragraph" w:styleId="Geenafstand">
    <w:name w:val="No Spacing"/>
    <w:uiPriority w:val="1"/>
    <w:qFormat/>
    <w:rsid w:val="0003149B"/>
    <w:pPr>
      <w:spacing w:after="0" w:line="240" w:lineRule="auto"/>
    </w:pPr>
    <w:rPr>
      <w:rFonts w:ascii="Calibri" w:eastAsia="Calibri" w:hAnsi="Calibri" w:cs="Times New Roman"/>
    </w:rPr>
  </w:style>
  <w:style w:type="paragraph" w:styleId="Lijstalinea">
    <w:name w:val="List Paragraph"/>
    <w:basedOn w:val="Standaard"/>
    <w:uiPriority w:val="34"/>
    <w:qFormat/>
    <w:rsid w:val="0003149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edboekcompendium.nl/lied/511-door-goede-machten-trouw-en-stil-omgeven-4_7_9" TargetMode="External"/><Relationship Id="rId11" Type="http://schemas.openxmlformats.org/officeDocument/2006/relationships/fontTable" Target="fontTable.xml"/><Relationship Id="rId5" Type="http://schemas.openxmlformats.org/officeDocument/2006/relationships/hyperlink" Target="https://www.eredienst.com/index.php/tijdschrift-eredienst" TargetMode="External"/><Relationship Id="rId10" Type="http://schemas.openxmlformats.org/officeDocument/2006/relationships/hyperlink" Target="http://www.steunpuntliturgie.gkv.nl/"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596</Words>
  <Characters>3280</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2020-12-08T09:07:00Z</dcterms:created>
  <dcterms:modified xsi:type="dcterms:W3CDTF">2020-12-08T09:07:00Z</dcterms:modified>
</cp:coreProperties>
</file>